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9" w:rsidRDefault="00297539" w:rsidP="00F162AD"/>
    <w:p w:rsidR="00C55E14" w:rsidRPr="00C55E14" w:rsidRDefault="00C55E14" w:rsidP="00F162AD">
      <w:pPr>
        <w:pStyle w:val="Rubrik3"/>
        <w:spacing w:before="0"/>
      </w:pPr>
      <w:r w:rsidRPr="00C55E14">
        <w:t xml:space="preserve">Sortimentsguide, </w:t>
      </w:r>
      <w:r w:rsidR="006145E0">
        <w:t>hjälpmedel</w:t>
      </w:r>
    </w:p>
    <w:p w:rsidR="00297539" w:rsidRPr="00C25BA9" w:rsidRDefault="00425B8B" w:rsidP="00F162AD">
      <w:pPr>
        <w:pStyle w:val="Rubrik"/>
        <w:outlineLvl w:val="9"/>
        <w:rPr>
          <w:color w:val="FF0000"/>
        </w:rPr>
      </w:pPr>
      <w:bookmarkStart w:id="0" w:name="_Toc328994705"/>
      <w:bookmarkStart w:id="1" w:name="_Toc338760453"/>
      <w:bookmarkStart w:id="2" w:name="_Toc338760517"/>
      <w:r>
        <w:t>Luftfyllda klädesplagg och kompressionsutrustningar för cirkulationsproblem</w:t>
      </w:r>
    </w:p>
    <w:p w:rsidR="006C3BBA" w:rsidRPr="00C25BA9" w:rsidRDefault="006C3BBA" w:rsidP="00F162AD">
      <w:pPr>
        <w:rPr>
          <w:color w:val="FF0000"/>
        </w:rPr>
      </w:pPr>
    </w:p>
    <w:p w:rsidR="00A347D1" w:rsidRPr="00A347D1" w:rsidRDefault="006C3BBA" w:rsidP="00A347D1">
      <w:pPr>
        <w:rPr>
          <w:rFonts w:eastAsia="SimSun" w:cs="Times New Roman"/>
          <w:b/>
          <w:bCs/>
          <w:sz w:val="24"/>
          <w:szCs w:val="32"/>
        </w:rPr>
      </w:pPr>
      <w:r w:rsidRPr="006C3BBA">
        <w:rPr>
          <w:rFonts w:eastAsia="SimSun" w:cs="Times New Roman"/>
          <w:b/>
          <w:bCs/>
          <w:sz w:val="24"/>
          <w:szCs w:val="32"/>
        </w:rPr>
        <w:t>Innehåll:</w:t>
      </w:r>
      <w:r w:rsidR="00297539">
        <w:fldChar w:fldCharType="begin"/>
      </w:r>
      <w:r w:rsidR="00297539">
        <w:instrText xml:space="preserve"> TOC \o "1-1" \n \h \z \u </w:instrText>
      </w:r>
      <w:r w:rsidR="00297539">
        <w:fldChar w:fldCharType="separate"/>
      </w:r>
    </w:p>
    <w:p w:rsidR="00A347D1" w:rsidRDefault="00A347D1">
      <w:pPr>
        <w:pStyle w:val="Innehll1"/>
        <w:rPr>
          <w:rStyle w:val="Hyperlnk"/>
        </w:rPr>
        <w:sectPr w:rsidR="00A347D1" w:rsidSect="006C3BBA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5" w:right="2098" w:bottom="1418" w:left="851" w:header="709" w:footer="521" w:gutter="0"/>
          <w:cols w:space="708"/>
          <w:titlePg/>
          <w:docGrid w:linePitch="360"/>
        </w:sectPr>
      </w:pPr>
    </w:p>
    <w:p w:rsidR="00A347D1" w:rsidRDefault="00273D36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29873137" w:history="1">
        <w:r w:rsidR="00A347D1" w:rsidRPr="00D86654">
          <w:rPr>
            <w:rStyle w:val="Hyperlnk"/>
          </w:rPr>
          <w:t>Kompressionspump</w:t>
        </w:r>
      </w:hyperlink>
    </w:p>
    <w:p w:rsidR="00A347D1" w:rsidRDefault="00273D36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29873138" w:history="1">
        <w:r w:rsidR="00A347D1" w:rsidRPr="00D86654">
          <w:rPr>
            <w:rStyle w:val="Hyperlnk"/>
          </w:rPr>
          <w:t>Manschetter och inlägg till Flowtron Hydroven 3</w:t>
        </w:r>
      </w:hyperlink>
    </w:p>
    <w:p w:rsidR="00A347D1" w:rsidRDefault="00273D36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29873139" w:history="1">
        <w:r w:rsidR="00A347D1" w:rsidRPr="00D86654">
          <w:rPr>
            <w:rStyle w:val="Hyperlnk"/>
          </w:rPr>
          <w:t>Manschetter och inlägg till Flowtron Hydroven 12</w:t>
        </w:r>
      </w:hyperlink>
    </w:p>
    <w:p w:rsidR="00A347D1" w:rsidRDefault="00273D36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29873140" w:history="1">
        <w:r w:rsidR="00A347D1" w:rsidRPr="00D86654">
          <w:rPr>
            <w:rStyle w:val="Hyperlnk"/>
          </w:rPr>
          <w:t>Generell information</w:t>
        </w:r>
      </w:hyperlink>
    </w:p>
    <w:p w:rsidR="00A347D1" w:rsidRDefault="00A347D1" w:rsidP="00F162AD">
      <w:pPr>
        <w:pStyle w:val="Innehll1"/>
        <w:sectPr w:rsidR="00A347D1" w:rsidSect="00A347D1">
          <w:type w:val="continuous"/>
          <w:pgSz w:w="16838" w:h="11906" w:orient="landscape" w:code="9"/>
          <w:pgMar w:top="1705" w:right="2098" w:bottom="1418" w:left="851" w:header="709" w:footer="521" w:gutter="0"/>
          <w:cols w:num="2" w:space="708"/>
          <w:titlePg/>
          <w:docGrid w:linePitch="360"/>
        </w:sectPr>
      </w:pPr>
    </w:p>
    <w:p w:rsidR="00297539" w:rsidRDefault="00297539" w:rsidP="00F162AD">
      <w:pPr>
        <w:pStyle w:val="Innehll1"/>
        <w:rPr>
          <w:b/>
        </w:rPr>
      </w:pPr>
      <w:r>
        <w:lastRenderedPageBreak/>
        <w:fldChar w:fldCharType="end"/>
      </w:r>
    </w:p>
    <w:p w:rsidR="006145E0" w:rsidRPr="006F4F8F" w:rsidRDefault="00425B8B" w:rsidP="00F162AD">
      <w:pPr>
        <w:pStyle w:val="Rubrik1"/>
        <w:spacing w:after="0"/>
        <w:rPr>
          <w:rFonts w:cs="Arial"/>
          <w:sz w:val="22"/>
          <w:szCs w:val="22"/>
        </w:rPr>
      </w:pPr>
      <w:bookmarkStart w:id="3" w:name="_Toc529873137"/>
      <w:bookmarkEnd w:id="0"/>
      <w:bookmarkEnd w:id="1"/>
      <w:bookmarkEnd w:id="2"/>
      <w:r w:rsidRPr="006F4F8F">
        <w:rPr>
          <w:rFonts w:cs="Arial"/>
          <w:sz w:val="22"/>
          <w:szCs w:val="22"/>
        </w:rPr>
        <w:t>Kompressionspump</w:t>
      </w:r>
      <w:bookmarkEnd w:id="3"/>
    </w:p>
    <w:p w:rsidR="006145E0" w:rsidRPr="006F4F8F" w:rsidRDefault="006145E0" w:rsidP="00F162AD">
      <w:pPr>
        <w:rPr>
          <w:sz w:val="22"/>
          <w:szCs w:val="22"/>
        </w:rPr>
      </w:pPr>
      <w:r w:rsidRPr="006F4F8F">
        <w:rPr>
          <w:sz w:val="22"/>
          <w:szCs w:val="22"/>
        </w:rPr>
        <w:t xml:space="preserve">ISO-kod: </w:t>
      </w:r>
      <w:r w:rsidR="00425B8B" w:rsidRPr="006F4F8F">
        <w:rPr>
          <w:sz w:val="22"/>
          <w:szCs w:val="22"/>
        </w:rPr>
        <w:t xml:space="preserve">04 06 </w:t>
      </w:r>
      <w:r w:rsidR="008A1EF8" w:rsidRPr="006F4F8F">
        <w:rPr>
          <w:sz w:val="22"/>
          <w:szCs w:val="22"/>
        </w:rPr>
        <w:t>12</w:t>
      </w:r>
    </w:p>
    <w:p w:rsidR="00875E30" w:rsidRPr="006F4F8F" w:rsidRDefault="008E1248" w:rsidP="00F162AD">
      <w:pPr>
        <w:rPr>
          <w:sz w:val="22"/>
          <w:szCs w:val="22"/>
        </w:rPr>
      </w:pPr>
      <w:r w:rsidRPr="006F4F8F">
        <w:rPr>
          <w:sz w:val="22"/>
          <w:szCs w:val="22"/>
        </w:rPr>
        <w:t xml:space="preserve">Används för att möjliggöra självständighet påtagning av kompressionsstrumpa till </w:t>
      </w:r>
      <w:r w:rsidR="00EB3371" w:rsidRPr="006F4F8F">
        <w:rPr>
          <w:sz w:val="22"/>
          <w:szCs w:val="22"/>
        </w:rPr>
        <w:t>arm.</w:t>
      </w:r>
      <w:r w:rsidR="00A347D1" w:rsidRPr="006F4F8F">
        <w:rPr>
          <w:sz w:val="22"/>
          <w:szCs w:val="22"/>
        </w:rPr>
        <w:t xml:space="preserve"> </w:t>
      </w:r>
    </w:p>
    <w:tbl>
      <w:tblPr>
        <w:tblStyle w:val="Tabellrutnt"/>
        <w:tblW w:w="15134" w:type="dxa"/>
        <w:tblLayout w:type="fixed"/>
        <w:tblLook w:val="04A0" w:firstRow="1" w:lastRow="0" w:firstColumn="1" w:lastColumn="0" w:noHBand="0" w:noVBand="1"/>
      </w:tblPr>
      <w:tblGrid>
        <w:gridCol w:w="2223"/>
        <w:gridCol w:w="1287"/>
        <w:gridCol w:w="4253"/>
        <w:gridCol w:w="5953"/>
        <w:gridCol w:w="1418"/>
      </w:tblGrid>
      <w:tr w:rsidR="00A347D1" w:rsidRPr="006F4F8F" w:rsidTr="006F4F8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6F4F8F" w:rsidRDefault="006145E0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Bild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6F4F8F" w:rsidRDefault="006145E0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Aktuellt/ utgående sortiment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6F4F8F" w:rsidRDefault="006145E0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Artikel/benämning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5E0" w:rsidRPr="006F4F8F" w:rsidRDefault="006145E0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5E0" w:rsidRPr="006F4F8F" w:rsidRDefault="006145E0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Leverantör</w:t>
            </w:r>
          </w:p>
        </w:tc>
      </w:tr>
      <w:tr w:rsidR="00A347D1" w:rsidRPr="006F4F8F" w:rsidTr="006F4F8F">
        <w:trPr>
          <w:trHeight w:val="10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0" w:rsidRPr="006F4F8F" w:rsidRDefault="006F4F8F" w:rsidP="006F4F8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7AA71E" wp14:editId="6CC8F349">
                  <wp:extent cx="828675" cy="619125"/>
                  <wp:effectExtent l="0" t="0" r="9525" b="9525"/>
                  <wp:docPr id="1" name="Bild 2" descr="https://webcache.visuera.com/cache_vgregion?ref=c%2c77d8e575-d791-472e-baf0-a6d00095e87a%2cBlobData&amp;u=8D41A92677EE78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cache.visuera.com/cache_vgregion?ref=c%2c77d8e575-d791-472e-baf0-a6d00095e87a%2cBlobData&amp;u=8D41A92677EE78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2" t="15295" r="17852" b="8235"/>
                          <a:stretch/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6F4F8F" w:rsidRDefault="00A0391E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0" w:rsidRPr="006F4F8F" w:rsidRDefault="008A1EF8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16086</w:t>
            </w:r>
            <w:r w:rsidR="003F3715" w:rsidRPr="006F4F8F">
              <w:rPr>
                <w:b/>
                <w:sz w:val="22"/>
                <w:szCs w:val="22"/>
              </w:rPr>
              <w:t xml:space="preserve"> </w:t>
            </w:r>
            <w:r w:rsidRPr="006F4F8F">
              <w:rPr>
                <w:sz w:val="22"/>
                <w:szCs w:val="22"/>
              </w:rPr>
              <w:t xml:space="preserve">Kompressionspump </w:t>
            </w:r>
            <w:proofErr w:type="spellStart"/>
            <w:r w:rsidRPr="006F4F8F">
              <w:rPr>
                <w:sz w:val="22"/>
                <w:szCs w:val="22"/>
              </w:rPr>
              <w:t>Flowtron</w:t>
            </w:r>
            <w:proofErr w:type="spellEnd"/>
            <w:r w:rsidRPr="006F4F8F">
              <w:rPr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sz w:val="22"/>
                <w:szCs w:val="22"/>
              </w:rPr>
              <w:t>Hydroven</w:t>
            </w:r>
            <w:proofErr w:type="spellEnd"/>
            <w:r w:rsidRPr="006F4F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0" w:rsidRPr="006F4F8F" w:rsidRDefault="00991B44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Avsedd att användas för arm- och benmanschetter med 1 eller 3 kammare. Kompressionspumpen har en förinställd cykeltid och justerbara tryckinställningar.</w:t>
            </w:r>
            <w:r w:rsidR="0050035E" w:rsidRPr="006F4F8F">
              <w:rPr>
                <w:sz w:val="22"/>
                <w:szCs w:val="22"/>
              </w:rPr>
              <w:t xml:space="preserve"> Välj till manschett utifrån brukarens behov.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6F4F8F" w:rsidRDefault="00A556F0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126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F" w:rsidRDefault="006F4F8F" w:rsidP="006F4F8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AF2FCC" wp14:editId="39C9A7DC">
                  <wp:extent cx="676275" cy="628650"/>
                  <wp:effectExtent l="0" t="0" r="9525" b="0"/>
                  <wp:docPr id="2" name="Bild 4" descr="https://webcache.visuera.com/cache_vgregion?ref=c%2c8624bb02-d8a3-48f5-9cf6-a32500e51b17%2cBlobData&amp;u=8D138DC1DCEC000&amp;ts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cache.visuera.com/cache_vgregion?ref=c%2c8624bb02-d8a3-48f5-9cf6-a32500e51b17%2cBlobData&amp;u=8D138DC1DCEC000&amp;ts=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0" r="12772" b="14285"/>
                          <a:stretch/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5E0" w:rsidRPr="006F4F8F" w:rsidRDefault="006145E0" w:rsidP="006F4F8F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6F4F8F" w:rsidRDefault="00F162AD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F8" w:rsidRPr="006F4F8F" w:rsidRDefault="008A1EF8" w:rsidP="006F4F8F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46343</w:t>
            </w:r>
            <w:r w:rsidR="00711F32" w:rsidRPr="006F4F8F">
              <w:rPr>
                <w:sz w:val="22"/>
                <w:szCs w:val="22"/>
              </w:rPr>
              <w:t xml:space="preserve"> </w:t>
            </w:r>
            <w:r w:rsidRPr="006F4F8F">
              <w:rPr>
                <w:sz w:val="22"/>
                <w:szCs w:val="22"/>
              </w:rPr>
              <w:t xml:space="preserve">Kompressionspump </w:t>
            </w:r>
            <w:proofErr w:type="spellStart"/>
            <w:r w:rsidRPr="006F4F8F">
              <w:rPr>
                <w:sz w:val="22"/>
                <w:szCs w:val="22"/>
              </w:rPr>
              <w:t>Flowtron</w:t>
            </w:r>
            <w:proofErr w:type="spellEnd"/>
            <w:r w:rsidRPr="006F4F8F">
              <w:rPr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sz w:val="22"/>
                <w:szCs w:val="22"/>
              </w:rPr>
              <w:t>Hydroven</w:t>
            </w:r>
            <w:proofErr w:type="spellEnd"/>
            <w:r w:rsidRPr="006F4F8F">
              <w:rPr>
                <w:sz w:val="22"/>
                <w:szCs w:val="22"/>
              </w:rPr>
              <w:t xml:space="preserve"> 12 - Intermittent Kompression</w:t>
            </w:r>
          </w:p>
          <w:p w:rsidR="006145E0" w:rsidRPr="006F4F8F" w:rsidRDefault="006145E0" w:rsidP="006F4F8F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0" w:rsidRPr="006F4F8F" w:rsidRDefault="00570A88" w:rsidP="006F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347D1" w:rsidRPr="006F4F8F">
              <w:rPr>
                <w:sz w:val="22"/>
                <w:szCs w:val="22"/>
              </w:rPr>
              <w:t>ör intermittent kompressionsbehandling i hemmet. Avsedd att användas för arm- och benmanschett med 12 kammare. Har olika behandlingsalternativ såsom sekvensuppblåsning, våguppblåsning och behandling enligt principerna för manuellt lymfdränage.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0" w:rsidRPr="006F4F8F" w:rsidRDefault="008A1EF8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</w:t>
            </w:r>
            <w:r w:rsidR="00A556F0" w:rsidRPr="006F4F8F">
              <w:rPr>
                <w:sz w:val="22"/>
                <w:szCs w:val="22"/>
              </w:rPr>
              <w:t>j</w:t>
            </w:r>
            <w:r w:rsidRPr="006F4F8F">
              <w:rPr>
                <w:sz w:val="22"/>
                <w:szCs w:val="22"/>
              </w:rPr>
              <w:t>o</w:t>
            </w:r>
            <w:r w:rsidR="00A556F0" w:rsidRPr="006F4F8F">
              <w:rPr>
                <w:sz w:val="22"/>
                <w:szCs w:val="22"/>
              </w:rPr>
              <w:t xml:space="preserve"> Sverige AB</w:t>
            </w:r>
          </w:p>
        </w:tc>
      </w:tr>
    </w:tbl>
    <w:p w:rsidR="000055BC" w:rsidRPr="006F4F8F" w:rsidRDefault="000055BC" w:rsidP="000055BC">
      <w:pPr>
        <w:rPr>
          <w:sz w:val="22"/>
          <w:szCs w:val="22"/>
        </w:rPr>
      </w:pPr>
      <w:bookmarkStart w:id="4" w:name="_Toc500939051"/>
    </w:p>
    <w:p w:rsidR="000055BC" w:rsidRPr="006F4F8F" w:rsidRDefault="000055BC" w:rsidP="000055BC">
      <w:pPr>
        <w:rPr>
          <w:sz w:val="22"/>
          <w:szCs w:val="22"/>
        </w:rPr>
      </w:pPr>
    </w:p>
    <w:p w:rsidR="00D94572" w:rsidRPr="006F4F8F" w:rsidRDefault="00001F6E" w:rsidP="00D94572">
      <w:pPr>
        <w:pStyle w:val="Rubrik1"/>
        <w:spacing w:after="0"/>
        <w:rPr>
          <w:rFonts w:cs="Arial"/>
          <w:sz w:val="22"/>
          <w:szCs w:val="22"/>
        </w:rPr>
      </w:pPr>
      <w:bookmarkStart w:id="5" w:name="_Toc529873138"/>
      <w:r w:rsidRPr="006F4F8F">
        <w:rPr>
          <w:rFonts w:cs="Arial"/>
          <w:sz w:val="22"/>
          <w:szCs w:val="22"/>
        </w:rPr>
        <w:t xml:space="preserve">Manschetter och inlägg till </w:t>
      </w:r>
      <w:proofErr w:type="spellStart"/>
      <w:r w:rsidRPr="006F4F8F">
        <w:rPr>
          <w:rFonts w:cs="Arial"/>
          <w:sz w:val="22"/>
          <w:szCs w:val="22"/>
        </w:rPr>
        <w:t>Flowtron</w:t>
      </w:r>
      <w:proofErr w:type="spellEnd"/>
      <w:r w:rsidRPr="006F4F8F">
        <w:rPr>
          <w:rFonts w:cs="Arial"/>
          <w:sz w:val="22"/>
          <w:szCs w:val="22"/>
        </w:rPr>
        <w:t xml:space="preserve"> </w:t>
      </w:r>
      <w:proofErr w:type="spellStart"/>
      <w:r w:rsidRPr="006F4F8F">
        <w:rPr>
          <w:rFonts w:cs="Arial"/>
          <w:sz w:val="22"/>
          <w:szCs w:val="22"/>
        </w:rPr>
        <w:t>Hydroven</w:t>
      </w:r>
      <w:proofErr w:type="spellEnd"/>
      <w:r w:rsidRPr="006F4F8F">
        <w:rPr>
          <w:rFonts w:cs="Arial"/>
          <w:sz w:val="22"/>
          <w:szCs w:val="22"/>
        </w:rPr>
        <w:t xml:space="preserve"> 3</w:t>
      </w:r>
      <w:bookmarkEnd w:id="5"/>
      <w:r w:rsidRPr="006F4F8F">
        <w:rPr>
          <w:rFonts w:cs="Arial"/>
          <w:sz w:val="22"/>
          <w:szCs w:val="22"/>
        </w:rPr>
        <w:t xml:space="preserve"> </w:t>
      </w:r>
    </w:p>
    <w:p w:rsidR="00D94572" w:rsidRPr="006F4F8F" w:rsidRDefault="00D94572" w:rsidP="001C1F3E">
      <w:pPr>
        <w:rPr>
          <w:sz w:val="22"/>
          <w:szCs w:val="22"/>
        </w:rPr>
      </w:pPr>
      <w:r w:rsidRPr="006F4F8F">
        <w:rPr>
          <w:sz w:val="22"/>
          <w:szCs w:val="22"/>
        </w:rPr>
        <w:t xml:space="preserve">ISO-kod: </w:t>
      </w:r>
      <w:r w:rsidR="00001F6E" w:rsidRPr="006F4F8F">
        <w:rPr>
          <w:sz w:val="22"/>
          <w:szCs w:val="22"/>
        </w:rPr>
        <w:t>04 06 12</w:t>
      </w:r>
    </w:p>
    <w:p w:rsidR="00D871EE" w:rsidRPr="006F4F8F" w:rsidRDefault="00A175DF" w:rsidP="001C1F3E">
      <w:pPr>
        <w:rPr>
          <w:sz w:val="22"/>
          <w:szCs w:val="22"/>
        </w:rPr>
      </w:pPr>
      <w:r w:rsidRPr="006F4F8F">
        <w:rPr>
          <w:sz w:val="22"/>
          <w:szCs w:val="22"/>
        </w:rPr>
        <w:t>Finns i form av ärm eller stövel som går att komplettera med insats</w:t>
      </w:r>
      <w:r w:rsidR="002064D6" w:rsidRPr="006F4F8F">
        <w:rPr>
          <w:sz w:val="22"/>
          <w:szCs w:val="22"/>
        </w:rPr>
        <w:t>.</w:t>
      </w:r>
      <w:r w:rsidR="00D871EE">
        <w:rPr>
          <w:sz w:val="22"/>
          <w:szCs w:val="22"/>
        </w:rPr>
        <w:t xml:space="preserve"> Mät enligt bild.</w:t>
      </w:r>
      <w:r w:rsidR="00D871EE" w:rsidRPr="00D871EE">
        <w:rPr>
          <w:noProof/>
        </w:rPr>
        <w:t xml:space="preserve"> </w:t>
      </w:r>
    </w:p>
    <w:tbl>
      <w:tblPr>
        <w:tblStyle w:val="Tabellrutnt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7"/>
        <w:gridCol w:w="1287"/>
        <w:gridCol w:w="4395"/>
        <w:gridCol w:w="5811"/>
        <w:gridCol w:w="1418"/>
      </w:tblGrid>
      <w:tr w:rsidR="008B38CE" w:rsidRPr="006F4F8F" w:rsidTr="006F4F8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4"/>
          <w:p w:rsidR="00D94572" w:rsidRPr="006F4F8F" w:rsidRDefault="00001F6E" w:rsidP="00477BDC">
            <w:pPr>
              <w:rPr>
                <w:b/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Bild</w:t>
            </w:r>
          </w:p>
          <w:p w:rsidR="00D94572" w:rsidRPr="006F4F8F" w:rsidRDefault="00D94572" w:rsidP="00477BDC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6F4F8F" w:rsidRDefault="008B38CE" w:rsidP="00477BDC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Aktuellt/ utgående sortiment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6F4F8F" w:rsidRDefault="008B38CE" w:rsidP="00477BDC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Artikel/benämning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8CE" w:rsidRPr="006F4F8F" w:rsidRDefault="008B38CE" w:rsidP="00477BDC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8CE" w:rsidRPr="006F4F8F" w:rsidRDefault="008B38CE" w:rsidP="00477BDC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Leverantör</w:t>
            </w:r>
          </w:p>
        </w:tc>
      </w:tr>
      <w:tr w:rsidR="006E5301" w:rsidRPr="006F4F8F" w:rsidTr="006F4F8F">
        <w:trPr>
          <w:trHeight w:val="34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F4F8F" w:rsidP="006F4F8F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31739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Kompressionsärm 68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273D36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68 cm lång.</w:t>
            </w:r>
            <w:bookmarkStart w:id="6" w:name="_GoBack"/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6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lastRenderedPageBreak/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12356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Kompressionsärm 78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78 cm lång.</w:t>
            </w:r>
            <w:r w:rsidR="004F3C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F4F8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46330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kompressionsärm 68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68 cm lång.</w:t>
            </w:r>
            <w:r w:rsidR="00146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F4F8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46331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kompressionsärm 78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76 cm lång.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5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A175DF" w:rsidP="00A175DF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 xml:space="preserve">Bild saknas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21643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kompressionsstövel 51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</w:t>
            </w:r>
            <w:r w:rsidR="00B63B1A">
              <w:rPr>
                <w:color w:val="000000"/>
                <w:sz w:val="22"/>
                <w:szCs w:val="22"/>
              </w:rPr>
              <w:t>kammarstövel</w:t>
            </w:r>
            <w:r w:rsidRPr="006F4F8F">
              <w:rPr>
                <w:color w:val="000000"/>
                <w:sz w:val="22"/>
                <w:szCs w:val="22"/>
              </w:rPr>
              <w:t>, 51 cm lång. För underben.</w:t>
            </w:r>
            <w:r w:rsidR="001240FE">
              <w:rPr>
                <w:color w:val="000000"/>
                <w:sz w:val="22"/>
                <w:szCs w:val="22"/>
              </w:rPr>
              <w:t xml:space="preserve"> Mått vad 51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918A1" w:rsidRPr="006F4F8F" w:rsidTr="006F4F8F">
        <w:trPr>
          <w:trHeight w:val="48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A1" w:rsidRPr="006F4F8F" w:rsidRDefault="00A918A1" w:rsidP="00547EA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A1" w:rsidRPr="006F4F8F" w:rsidRDefault="00A918A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A1" w:rsidRPr="006F4F8F" w:rsidRDefault="00D871EE" w:rsidP="006F4F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46327 </w:t>
            </w:r>
            <w:proofErr w:type="spellStart"/>
            <w:r w:rsidRPr="00D871EE">
              <w:rPr>
                <w:bCs/>
                <w:color w:val="000000"/>
                <w:sz w:val="22"/>
                <w:szCs w:val="22"/>
              </w:rPr>
              <w:t>Flowtron</w:t>
            </w:r>
            <w:proofErr w:type="spellEnd"/>
            <w:r w:rsidRPr="00D871E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1EE">
              <w:rPr>
                <w:bCs/>
                <w:color w:val="000000"/>
                <w:sz w:val="22"/>
                <w:szCs w:val="22"/>
              </w:rPr>
              <w:t>Hydroven</w:t>
            </w:r>
            <w:proofErr w:type="spellEnd"/>
            <w:r w:rsidRPr="00D871EE">
              <w:rPr>
                <w:bCs/>
                <w:color w:val="000000"/>
                <w:sz w:val="22"/>
                <w:szCs w:val="22"/>
              </w:rPr>
              <w:t xml:space="preserve"> 3 kompressionsstövel 66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A1" w:rsidRPr="006F4F8F" w:rsidRDefault="00D871EE" w:rsidP="00D871EE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3-kammarstövel, 71 cm lång. Det ska vara 5 cm mellan benmanschett och ljumske.</w:t>
            </w:r>
            <w:r>
              <w:rPr>
                <w:color w:val="000000"/>
                <w:sz w:val="22"/>
                <w:szCs w:val="22"/>
              </w:rPr>
              <w:t xml:space="preserve"> Mått lår övre 64 cm, lår mitt 60 cm, knä 57 cm, vad 51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A1" w:rsidRPr="006F4F8F" w:rsidRDefault="00D871EE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8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33354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kompressionsstövel 71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F4F8F" w:rsidRDefault="006E5301" w:rsidP="001240FE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3-kammarstövel, 71 cm lång. Det ska vara 5 cm mellan benmanschett och ljumske.</w:t>
            </w:r>
            <w:r w:rsidR="001240FE">
              <w:rPr>
                <w:color w:val="000000"/>
                <w:sz w:val="22"/>
                <w:szCs w:val="22"/>
              </w:rPr>
              <w:t xml:space="preserve"> Mått lår övre 66 cm, lår mitt 62 cm, knä 58 cm, vad 52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2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46328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kompressionsstövel 76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1240FE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3-kammarstövel, 76 cm lång. Det ska vara 5 cm mellan benmanschett och ljumske.</w:t>
            </w:r>
            <w:r w:rsidR="001240FE">
              <w:rPr>
                <w:color w:val="000000"/>
                <w:sz w:val="22"/>
                <w:szCs w:val="22"/>
              </w:rPr>
              <w:t xml:space="preserve"> Mått lår övre 72 cm, lår mitt 64 cm, knä 58 cm, vad 52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55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15268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kompressionsstövel 84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3-kammarstövel, 84 cm lång. Det ska vara 5 cm mellan benmanschett och ljumske.</w:t>
            </w:r>
            <w:r w:rsidR="001240FE">
              <w:rPr>
                <w:color w:val="000000"/>
                <w:sz w:val="22"/>
                <w:szCs w:val="22"/>
              </w:rPr>
              <w:t xml:space="preserve"> Mått lår övre 72 cm, lår mitt 66 cm, knä 59 cm, vad 53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6E5301" w:rsidRPr="006F4F8F" w:rsidTr="006F4F8F">
        <w:trPr>
          <w:trHeight w:val="42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46329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kompressionsstövel 92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3-kammarstövel, 92 cm lång. Det ska vara 5 cm mellan benmanschett och ljumske.</w:t>
            </w:r>
            <w:r w:rsidR="001240FE">
              <w:rPr>
                <w:color w:val="000000"/>
                <w:sz w:val="22"/>
                <w:szCs w:val="22"/>
              </w:rPr>
              <w:t xml:space="preserve"> Mått lår övre 72 cm, lår mitt 67 cm, knä 59 cm, vad 53 cm, fotled 50 cm, fot 39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1" w:rsidRPr="006F4F8F" w:rsidRDefault="006E530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4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39123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50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50 cm lång.</w:t>
            </w:r>
            <w:r w:rsidR="0014645C">
              <w:rPr>
                <w:color w:val="000000"/>
                <w:sz w:val="22"/>
                <w:szCs w:val="22"/>
              </w:rPr>
              <w:t xml:space="preserve"> 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4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46332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66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66 cm lång.</w:t>
            </w:r>
            <w:r w:rsidR="0014645C">
              <w:rPr>
                <w:color w:val="000000"/>
                <w:sz w:val="22"/>
                <w:szCs w:val="22"/>
              </w:rPr>
              <w:t xml:space="preserve"> 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33442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71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71 cm lång.</w:t>
            </w:r>
            <w:r w:rsidR="0014645C">
              <w:rPr>
                <w:color w:val="000000"/>
                <w:sz w:val="22"/>
                <w:szCs w:val="22"/>
              </w:rPr>
              <w:t xml:space="preserve"> 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2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b/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18680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76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76 cm lång.</w:t>
            </w:r>
            <w:r w:rsidR="0014645C">
              <w:rPr>
                <w:color w:val="000000"/>
                <w:sz w:val="22"/>
                <w:szCs w:val="22"/>
              </w:rPr>
              <w:t xml:space="preserve"> 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175DF" w:rsidRPr="006F4F8F" w:rsidTr="006F4F8F">
        <w:trPr>
          <w:trHeight w:val="5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37531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84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84 cm lång.</w:t>
            </w:r>
            <w:r w:rsidR="0014645C">
              <w:rPr>
                <w:color w:val="000000"/>
                <w:sz w:val="22"/>
                <w:szCs w:val="22"/>
              </w:rPr>
              <w:t xml:space="preserve"> 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140DD6" w:rsidRPr="006F4F8F" w:rsidTr="006F4F8F">
        <w:trPr>
          <w:trHeight w:val="52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6" w:rsidRPr="006F4F8F" w:rsidRDefault="00A175DF" w:rsidP="00477BDC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lastRenderedPageBreak/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6" w:rsidRPr="006F4F8F" w:rsidRDefault="00A175DF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6" w:rsidRPr="006F4F8F" w:rsidRDefault="00140DD6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46333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3 insats till kompressionsstövel 92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F" w:rsidRDefault="00140DD6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3-kammars kompressionsstövel, 92 cm lång.</w:t>
            </w:r>
          </w:p>
          <w:p w:rsidR="00140DD6" w:rsidRPr="0039232F" w:rsidRDefault="0039232F" w:rsidP="0039232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Ökar benmanschettens totala omkrets med 19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6" w:rsidRPr="006F4F8F" w:rsidRDefault="00140DD6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</w:tbl>
    <w:p w:rsidR="003F3715" w:rsidRPr="006F4F8F" w:rsidRDefault="003F3715" w:rsidP="00F162AD">
      <w:pPr>
        <w:rPr>
          <w:sz w:val="22"/>
          <w:szCs w:val="22"/>
        </w:rPr>
      </w:pPr>
    </w:p>
    <w:p w:rsidR="00A347D1" w:rsidRPr="006F4F8F" w:rsidRDefault="00A347D1" w:rsidP="00F162AD">
      <w:pPr>
        <w:rPr>
          <w:sz w:val="22"/>
          <w:szCs w:val="22"/>
        </w:rPr>
      </w:pPr>
    </w:p>
    <w:p w:rsidR="00A175DF" w:rsidRPr="006F4F8F" w:rsidRDefault="00A175DF" w:rsidP="00A175DF">
      <w:pPr>
        <w:pStyle w:val="Rubrik1"/>
        <w:spacing w:after="0"/>
        <w:rPr>
          <w:rFonts w:cs="Arial"/>
          <w:sz w:val="22"/>
          <w:szCs w:val="22"/>
        </w:rPr>
      </w:pPr>
      <w:bookmarkStart w:id="7" w:name="_Toc529873139"/>
      <w:r w:rsidRPr="006F4F8F">
        <w:rPr>
          <w:rFonts w:cs="Arial"/>
          <w:sz w:val="22"/>
          <w:szCs w:val="22"/>
        </w:rPr>
        <w:t xml:space="preserve">Manschetter och inlägg till </w:t>
      </w:r>
      <w:proofErr w:type="spellStart"/>
      <w:r w:rsidRPr="006F4F8F">
        <w:rPr>
          <w:rFonts w:cs="Arial"/>
          <w:sz w:val="22"/>
          <w:szCs w:val="22"/>
        </w:rPr>
        <w:t>Flowtron</w:t>
      </w:r>
      <w:proofErr w:type="spellEnd"/>
      <w:r w:rsidRPr="006F4F8F">
        <w:rPr>
          <w:rFonts w:cs="Arial"/>
          <w:sz w:val="22"/>
          <w:szCs w:val="22"/>
        </w:rPr>
        <w:t xml:space="preserve"> </w:t>
      </w:r>
      <w:proofErr w:type="spellStart"/>
      <w:r w:rsidRPr="006F4F8F">
        <w:rPr>
          <w:rFonts w:cs="Arial"/>
          <w:sz w:val="22"/>
          <w:szCs w:val="22"/>
        </w:rPr>
        <w:t>Hydroven</w:t>
      </w:r>
      <w:proofErr w:type="spellEnd"/>
      <w:r w:rsidRPr="006F4F8F">
        <w:rPr>
          <w:rFonts w:cs="Arial"/>
          <w:sz w:val="22"/>
          <w:szCs w:val="22"/>
        </w:rPr>
        <w:t xml:space="preserve"> 12</w:t>
      </w:r>
      <w:bookmarkEnd w:id="7"/>
    </w:p>
    <w:p w:rsidR="00A175DF" w:rsidRPr="006F4F8F" w:rsidRDefault="00A175DF" w:rsidP="00A175DF">
      <w:pPr>
        <w:rPr>
          <w:sz w:val="22"/>
          <w:szCs w:val="22"/>
        </w:rPr>
      </w:pPr>
      <w:r w:rsidRPr="006F4F8F">
        <w:rPr>
          <w:sz w:val="22"/>
          <w:szCs w:val="22"/>
        </w:rPr>
        <w:t>ISO-kod: 04 06 12</w:t>
      </w:r>
    </w:p>
    <w:p w:rsidR="00A175DF" w:rsidRPr="006F4F8F" w:rsidRDefault="00A175DF" w:rsidP="00A175DF">
      <w:pPr>
        <w:rPr>
          <w:sz w:val="22"/>
          <w:szCs w:val="22"/>
        </w:rPr>
      </w:pPr>
      <w:r w:rsidRPr="006F4F8F">
        <w:rPr>
          <w:sz w:val="22"/>
          <w:szCs w:val="22"/>
        </w:rPr>
        <w:t>Finns i form av ärm eller stövel som går att komplettera med insats</w:t>
      </w:r>
      <w:r w:rsidR="002064D6" w:rsidRPr="006F4F8F">
        <w:rPr>
          <w:sz w:val="22"/>
          <w:szCs w:val="22"/>
        </w:rPr>
        <w:t>.</w:t>
      </w:r>
    </w:p>
    <w:tbl>
      <w:tblPr>
        <w:tblStyle w:val="Tabellrutnt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7"/>
        <w:gridCol w:w="1287"/>
        <w:gridCol w:w="4395"/>
        <w:gridCol w:w="5811"/>
        <w:gridCol w:w="1418"/>
      </w:tblGrid>
      <w:tr w:rsidR="00A175DF" w:rsidRPr="006F4F8F" w:rsidTr="006F4F8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75DF" w:rsidRPr="006F4F8F" w:rsidRDefault="00A175DF" w:rsidP="00547EA8">
            <w:pPr>
              <w:rPr>
                <w:b/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Bild</w:t>
            </w:r>
          </w:p>
          <w:p w:rsidR="00A175DF" w:rsidRPr="006F4F8F" w:rsidRDefault="00A175DF" w:rsidP="00547EA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75DF" w:rsidRPr="006F4F8F" w:rsidRDefault="00A175DF" w:rsidP="00547EA8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Aktuellt/ utgående sortiment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75DF" w:rsidRPr="006F4F8F" w:rsidRDefault="00A175DF" w:rsidP="00547EA8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Artikel/benämning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75DF" w:rsidRPr="006F4F8F" w:rsidRDefault="00A175DF" w:rsidP="00547EA8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75DF" w:rsidRPr="006F4F8F" w:rsidRDefault="00A175DF" w:rsidP="00547EA8">
            <w:pPr>
              <w:rPr>
                <w:sz w:val="22"/>
                <w:szCs w:val="22"/>
              </w:rPr>
            </w:pPr>
            <w:r w:rsidRPr="006F4F8F">
              <w:rPr>
                <w:b/>
                <w:sz w:val="22"/>
                <w:szCs w:val="22"/>
              </w:rPr>
              <w:t>Leverantör</w:t>
            </w:r>
          </w:p>
        </w:tc>
      </w:tr>
      <w:tr w:rsidR="00A347D1" w:rsidRPr="006F4F8F" w:rsidTr="006F4F8F">
        <w:trPr>
          <w:trHeight w:val="46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46318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12 -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 68 cm lång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68 cm lång.</w:t>
            </w:r>
            <w:r w:rsidR="007E5E01">
              <w:rPr>
                <w:color w:val="000000"/>
                <w:sz w:val="22"/>
                <w:szCs w:val="22"/>
              </w:rPr>
              <w:t xml:space="preserve"> Omkrets vid axeln 62 cm.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>46319</w:t>
            </w:r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12 -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 78 cm lång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78 cm lång</w:t>
            </w:r>
            <w:r w:rsidR="007E5E01">
              <w:rPr>
                <w:color w:val="000000"/>
                <w:sz w:val="22"/>
                <w:szCs w:val="22"/>
              </w:rPr>
              <w:t xml:space="preserve">. Omkrets vid axeln 62 cm.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54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46335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insats till kompressionsärm 68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12-kammars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68 cm lång</w:t>
            </w:r>
            <w:r w:rsidR="0039232F">
              <w:rPr>
                <w:color w:val="000000"/>
                <w:sz w:val="22"/>
                <w:szCs w:val="22"/>
              </w:rPr>
              <w:t>. Ökar armmanschettens totala omkrets med 17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46320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insats till kompressionsärm 78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12-kammars armman</w:t>
            </w:r>
            <w:r w:rsidR="00B63B1A">
              <w:rPr>
                <w:color w:val="000000"/>
                <w:sz w:val="22"/>
                <w:szCs w:val="22"/>
              </w:rPr>
              <w:t>s</w:t>
            </w:r>
            <w:r w:rsidRPr="006F4F8F">
              <w:rPr>
                <w:color w:val="000000"/>
                <w:sz w:val="22"/>
                <w:szCs w:val="22"/>
              </w:rPr>
              <w:t>chett, 78 cm lång</w:t>
            </w:r>
            <w:r w:rsidR="0039232F">
              <w:rPr>
                <w:color w:val="000000"/>
                <w:sz w:val="22"/>
                <w:szCs w:val="22"/>
              </w:rPr>
              <w:t>. Ökar armmanschettens totala omkrets med 17 cm.</w:t>
            </w:r>
            <w:r w:rsidR="007E5E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45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 xml:space="preserve">Bild saknas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46321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kompressionsstövel 76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7E5E01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12-kammarstövel, 76 cm lång normal vidd. Det ska vara 5 cm mellan benmanschett och ljumske.</w:t>
            </w:r>
            <w:r w:rsidR="007E5E01">
              <w:rPr>
                <w:color w:val="000000"/>
                <w:sz w:val="22"/>
                <w:szCs w:val="22"/>
              </w:rPr>
              <w:t xml:space="preserve"> Omkrets längst upp på låret 71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261161">
        <w:trPr>
          <w:trHeight w:val="46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46322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kompressionsstövel 76 cm bred vidd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12-kammarstövel, 76 cm lång bred vidd. Det ska vara 5 cm mellan benmanschett och ljumske.</w:t>
            </w:r>
            <w:r w:rsidR="007E5E01">
              <w:rPr>
                <w:color w:val="000000"/>
                <w:sz w:val="22"/>
                <w:szCs w:val="22"/>
              </w:rPr>
              <w:t xml:space="preserve"> Omkrets längst upp på låret 79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57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46323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kompressionsstövel 84 cm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12-kammarstövel, 84 cm lång normal vidd. Det ska vara 5 cm mellan benmanschett och ljumske.</w:t>
            </w:r>
            <w:r w:rsidR="007E5E01">
              <w:rPr>
                <w:color w:val="000000"/>
                <w:sz w:val="22"/>
                <w:szCs w:val="22"/>
              </w:rPr>
              <w:t xml:space="preserve"> Omkrets längst upp på låret 71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55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46324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kompressionsstövel 84 cm bred vidd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7E5E01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12-kammarstövel, 84 cm lång bred vidd. Det ska vara 5 cm mellan benmanschett och ljumske.</w:t>
            </w:r>
            <w:r w:rsidR="007E5E01">
              <w:rPr>
                <w:color w:val="000000"/>
                <w:sz w:val="22"/>
                <w:szCs w:val="22"/>
              </w:rPr>
              <w:t xml:space="preserve"> Omkrets längst upp på låret 79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55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46325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12 - insats till stövel 76 cm lång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12-kammars stövel, 76 cm lång.</w:t>
            </w:r>
            <w:r w:rsidR="0039232F">
              <w:rPr>
                <w:color w:val="000000"/>
                <w:sz w:val="22"/>
                <w:szCs w:val="22"/>
              </w:rPr>
              <w:t xml:space="preserve"> Ökar benmanschettens totala omkrets med 19 cm. Passar både standard och </w:t>
            </w:r>
            <w:r w:rsidR="00B500D0">
              <w:rPr>
                <w:color w:val="000000"/>
                <w:sz w:val="22"/>
                <w:szCs w:val="22"/>
              </w:rPr>
              <w:t xml:space="preserve">bred </w:t>
            </w:r>
            <w:r w:rsidR="0039232F">
              <w:rPr>
                <w:color w:val="000000"/>
                <w:sz w:val="22"/>
                <w:szCs w:val="22"/>
              </w:rPr>
              <w:t>vid</w:t>
            </w:r>
            <w:r w:rsidR="00B500D0">
              <w:rPr>
                <w:color w:val="000000"/>
                <w:sz w:val="22"/>
                <w:szCs w:val="22"/>
              </w:rPr>
              <w:t>d</w:t>
            </w:r>
            <w:r w:rsidR="003923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  <w:tr w:rsidR="00A347D1" w:rsidRPr="006F4F8F" w:rsidTr="006F4F8F">
        <w:trPr>
          <w:trHeight w:val="54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547EA8">
            <w:pPr>
              <w:rPr>
                <w:noProof/>
                <w:sz w:val="22"/>
                <w:szCs w:val="22"/>
              </w:rPr>
            </w:pPr>
            <w:r w:rsidRPr="006F4F8F">
              <w:rPr>
                <w:noProof/>
                <w:sz w:val="22"/>
                <w:szCs w:val="22"/>
              </w:rPr>
              <w:lastRenderedPageBreak/>
              <w:t>Bild saknas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Aktuellt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b/>
                <w:bCs/>
                <w:color w:val="000000"/>
                <w:sz w:val="22"/>
                <w:szCs w:val="22"/>
              </w:rPr>
              <w:t xml:space="preserve">46326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Flowtron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F8F">
              <w:rPr>
                <w:color w:val="000000"/>
                <w:sz w:val="22"/>
                <w:szCs w:val="22"/>
              </w:rPr>
              <w:t>hydroven</w:t>
            </w:r>
            <w:proofErr w:type="spellEnd"/>
            <w:r w:rsidRPr="006F4F8F">
              <w:rPr>
                <w:color w:val="000000"/>
                <w:sz w:val="22"/>
                <w:szCs w:val="22"/>
              </w:rPr>
              <w:t xml:space="preserve"> 12 - insats till stövel 84 cm lång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color w:val="000000"/>
                <w:sz w:val="22"/>
                <w:szCs w:val="22"/>
              </w:rPr>
            </w:pPr>
            <w:r w:rsidRPr="006F4F8F">
              <w:rPr>
                <w:color w:val="000000"/>
                <w:sz w:val="22"/>
                <w:szCs w:val="22"/>
              </w:rPr>
              <w:t>Insats till 12-kammars stövel, 84 cm lång.</w:t>
            </w:r>
            <w:r w:rsidR="0039232F">
              <w:rPr>
                <w:color w:val="000000"/>
                <w:sz w:val="22"/>
                <w:szCs w:val="22"/>
              </w:rPr>
              <w:t xml:space="preserve"> Ökar benmanschettens totala omkrets med 19 cm. Passar både standard och </w:t>
            </w:r>
            <w:r w:rsidR="00B500D0">
              <w:rPr>
                <w:color w:val="000000"/>
                <w:sz w:val="22"/>
                <w:szCs w:val="22"/>
              </w:rPr>
              <w:t xml:space="preserve">bred </w:t>
            </w:r>
            <w:r w:rsidR="0039232F">
              <w:rPr>
                <w:color w:val="000000"/>
                <w:sz w:val="22"/>
                <w:szCs w:val="22"/>
              </w:rPr>
              <w:t>vid</w:t>
            </w:r>
            <w:r w:rsidR="00B500D0">
              <w:rPr>
                <w:color w:val="000000"/>
                <w:sz w:val="22"/>
                <w:szCs w:val="22"/>
              </w:rPr>
              <w:t>d</w:t>
            </w:r>
            <w:r w:rsidR="003923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1" w:rsidRPr="006F4F8F" w:rsidRDefault="00A347D1" w:rsidP="006F4F8F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Arjo Sverige AB</w:t>
            </w:r>
          </w:p>
        </w:tc>
      </w:tr>
    </w:tbl>
    <w:p w:rsidR="00D871EE" w:rsidRDefault="00D871EE" w:rsidP="00F162AD">
      <w:pPr>
        <w:rPr>
          <w:sz w:val="22"/>
          <w:szCs w:val="22"/>
        </w:rPr>
      </w:pPr>
    </w:p>
    <w:p w:rsidR="00D871EE" w:rsidRPr="006F4F8F" w:rsidRDefault="00D871EE" w:rsidP="00F162AD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C3BBA" w:rsidRPr="006F4F8F" w:rsidTr="006145E0">
        <w:tc>
          <w:tcPr>
            <w:tcW w:w="10173" w:type="dxa"/>
          </w:tcPr>
          <w:p w:rsidR="006C3BBA" w:rsidRPr="006F4F8F" w:rsidRDefault="006C3BBA" w:rsidP="00F162AD">
            <w:pPr>
              <w:pStyle w:val="Rubrik1"/>
              <w:spacing w:after="0"/>
              <w:rPr>
                <w:rFonts w:cs="Arial"/>
                <w:sz w:val="22"/>
                <w:szCs w:val="22"/>
              </w:rPr>
            </w:pPr>
            <w:bookmarkStart w:id="8" w:name="_Toc529873140"/>
            <w:r w:rsidRPr="006F4F8F">
              <w:rPr>
                <w:rFonts w:cs="Arial"/>
                <w:sz w:val="22"/>
                <w:szCs w:val="22"/>
              </w:rPr>
              <w:t>Generell information</w:t>
            </w:r>
            <w:bookmarkEnd w:id="8"/>
          </w:p>
          <w:p w:rsidR="006C3BBA" w:rsidRPr="006F4F8F" w:rsidRDefault="006145E0" w:rsidP="00F162AD">
            <w:pPr>
              <w:rPr>
                <w:sz w:val="22"/>
                <w:szCs w:val="22"/>
              </w:rPr>
            </w:pPr>
            <w:r w:rsidRPr="006F4F8F">
              <w:rPr>
                <w:sz w:val="22"/>
                <w:szCs w:val="22"/>
              </w:rPr>
              <w:t>Information:</w:t>
            </w:r>
            <w:r w:rsidRPr="006F4F8F">
              <w:rPr>
                <w:sz w:val="22"/>
                <w:szCs w:val="22"/>
              </w:rPr>
              <w:tab/>
            </w:r>
            <w:hyperlink r:id="rId14" w:history="1">
              <w:r w:rsidRPr="006F4F8F">
                <w:rPr>
                  <w:rStyle w:val="Hyperlnk"/>
                  <w:sz w:val="22"/>
                  <w:szCs w:val="22"/>
                </w:rPr>
                <w:t>www.regionhalland.se/hmc</w:t>
              </w:r>
            </w:hyperlink>
            <w:r w:rsidRPr="006F4F8F">
              <w:rPr>
                <w:sz w:val="22"/>
                <w:szCs w:val="22"/>
              </w:rPr>
              <w:br/>
              <w:t xml:space="preserve">Kontakt: </w:t>
            </w:r>
            <w:r w:rsidRPr="006F4F8F">
              <w:rPr>
                <w:sz w:val="22"/>
                <w:szCs w:val="22"/>
              </w:rPr>
              <w:tab/>
              <w:t>Kontakta hjälpmedelskonsulent för aktuellt område. Kontaktuppgifter finns på hemsidan.</w:t>
            </w:r>
          </w:p>
        </w:tc>
      </w:tr>
    </w:tbl>
    <w:p w:rsidR="00C51031" w:rsidRPr="006F4F8F" w:rsidRDefault="00C51031" w:rsidP="00F162AD">
      <w:pPr>
        <w:rPr>
          <w:sz w:val="22"/>
          <w:szCs w:val="22"/>
        </w:rPr>
      </w:pPr>
    </w:p>
    <w:sectPr w:rsidR="00C51031" w:rsidRPr="006F4F8F" w:rsidSect="00A347D1">
      <w:type w:val="continuous"/>
      <w:pgSz w:w="16838" w:h="11906" w:orient="landscape" w:code="9"/>
      <w:pgMar w:top="1705" w:right="2098" w:bottom="1418" w:left="851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AD" w:rsidRDefault="00F162AD" w:rsidP="00DD18AA">
      <w:r>
        <w:separator/>
      </w:r>
    </w:p>
  </w:endnote>
  <w:endnote w:type="continuationSeparator" w:id="0">
    <w:p w:rsidR="00F162AD" w:rsidRDefault="00F162AD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5686"/>
      <w:docPartObj>
        <w:docPartGallery w:val="Page Numbers (Bottom of Page)"/>
        <w:docPartUnique/>
      </w:docPartObj>
    </w:sdtPr>
    <w:sdtEndPr/>
    <w:sdtContent>
      <w:p w:rsidR="00BD2062" w:rsidRDefault="00BD206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36">
          <w:rPr>
            <w:noProof/>
          </w:rPr>
          <w:t>2</w:t>
        </w:r>
        <w:r>
          <w:fldChar w:fldCharType="end"/>
        </w:r>
      </w:p>
    </w:sdtContent>
  </w:sdt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0" w:rsidRPr="007C0B43" w:rsidRDefault="00C1014C" w:rsidP="00297539">
    <w:pPr>
      <w:pStyle w:val="Sidfot"/>
      <w:spacing w:after="120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Senast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ändrad</w:t>
    </w:r>
    <w:proofErr w:type="spellEnd"/>
    <w:r>
      <w:rPr>
        <w:sz w:val="16"/>
        <w:szCs w:val="16"/>
        <w:lang w:val="en-US"/>
      </w:rPr>
      <w:t>: 201</w:t>
    </w:r>
    <w:r w:rsidR="006F4F8F">
      <w:rPr>
        <w:sz w:val="16"/>
        <w:szCs w:val="16"/>
        <w:lang w:val="en-US"/>
      </w:rPr>
      <w:t>8-11-14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AD" w:rsidRDefault="00F162AD" w:rsidP="00DD18AA">
      <w:r>
        <w:separator/>
      </w:r>
    </w:p>
  </w:footnote>
  <w:footnote w:type="continuationSeparator" w:id="0">
    <w:p w:rsidR="00F162AD" w:rsidRDefault="00F162AD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>
    <w:pPr>
      <w:pStyle w:val="Sidhuvud"/>
    </w:pPr>
    <w:r w:rsidRPr="00344446"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4917CC67" wp14:editId="3109778A">
          <wp:simplePos x="0" y="0"/>
          <wp:positionH relativeFrom="margin">
            <wp:posOffset>21590</wp:posOffset>
          </wp:positionH>
          <wp:positionV relativeFrom="page">
            <wp:posOffset>457200</wp:posOffset>
          </wp:positionV>
          <wp:extent cx="2285365" cy="533400"/>
          <wp:effectExtent l="0" t="0" r="635" b="0"/>
          <wp:wrapNone/>
          <wp:docPr id="16" name="Bild 16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D73"/>
    <w:multiLevelType w:val="hybridMultilevel"/>
    <w:tmpl w:val="B65C7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E8B"/>
    <w:multiLevelType w:val="hybridMultilevel"/>
    <w:tmpl w:val="1C1A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D"/>
    <w:rsid w:val="00001F6E"/>
    <w:rsid w:val="000027E6"/>
    <w:rsid w:val="0000345F"/>
    <w:rsid w:val="000055BC"/>
    <w:rsid w:val="00010071"/>
    <w:rsid w:val="00062392"/>
    <w:rsid w:val="000B61B4"/>
    <w:rsid w:val="000C1C84"/>
    <w:rsid w:val="000C3605"/>
    <w:rsid w:val="000D61F1"/>
    <w:rsid w:val="000D6AF2"/>
    <w:rsid w:val="000E6D30"/>
    <w:rsid w:val="000E724F"/>
    <w:rsid w:val="000F0C4C"/>
    <w:rsid w:val="000F26FC"/>
    <w:rsid w:val="001028F5"/>
    <w:rsid w:val="00111540"/>
    <w:rsid w:val="001240FE"/>
    <w:rsid w:val="00140DD6"/>
    <w:rsid w:val="001457EF"/>
    <w:rsid w:val="0014645C"/>
    <w:rsid w:val="00177B83"/>
    <w:rsid w:val="001B5D32"/>
    <w:rsid w:val="001C1F3E"/>
    <w:rsid w:val="001D7B78"/>
    <w:rsid w:val="001F5461"/>
    <w:rsid w:val="002064D6"/>
    <w:rsid w:val="002239EA"/>
    <w:rsid w:val="00233591"/>
    <w:rsid w:val="00237853"/>
    <w:rsid w:val="002575FE"/>
    <w:rsid w:val="00261161"/>
    <w:rsid w:val="0026268B"/>
    <w:rsid w:val="00273D36"/>
    <w:rsid w:val="002762E4"/>
    <w:rsid w:val="002909C7"/>
    <w:rsid w:val="002960CF"/>
    <w:rsid w:val="00297539"/>
    <w:rsid w:val="00297C8B"/>
    <w:rsid w:val="002A4B1D"/>
    <w:rsid w:val="002A4D26"/>
    <w:rsid w:val="002A4F3F"/>
    <w:rsid w:val="002A7841"/>
    <w:rsid w:val="002B6157"/>
    <w:rsid w:val="002D0C19"/>
    <w:rsid w:val="002D100D"/>
    <w:rsid w:val="002E1460"/>
    <w:rsid w:val="002E4EBE"/>
    <w:rsid w:val="002E591C"/>
    <w:rsid w:val="002F3643"/>
    <w:rsid w:val="003119DB"/>
    <w:rsid w:val="003140D8"/>
    <w:rsid w:val="00320CE9"/>
    <w:rsid w:val="00324C22"/>
    <w:rsid w:val="00327048"/>
    <w:rsid w:val="00330273"/>
    <w:rsid w:val="00344446"/>
    <w:rsid w:val="00344A6D"/>
    <w:rsid w:val="00346A42"/>
    <w:rsid w:val="00372398"/>
    <w:rsid w:val="00375637"/>
    <w:rsid w:val="0039232F"/>
    <w:rsid w:val="003A2B5E"/>
    <w:rsid w:val="003B2775"/>
    <w:rsid w:val="003B5633"/>
    <w:rsid w:val="003B7182"/>
    <w:rsid w:val="003C56F9"/>
    <w:rsid w:val="003D3498"/>
    <w:rsid w:val="003D5222"/>
    <w:rsid w:val="003D6D7F"/>
    <w:rsid w:val="003E2A63"/>
    <w:rsid w:val="003F2B67"/>
    <w:rsid w:val="003F3715"/>
    <w:rsid w:val="003F382E"/>
    <w:rsid w:val="003F664E"/>
    <w:rsid w:val="00425B8B"/>
    <w:rsid w:val="004354E4"/>
    <w:rsid w:val="00437066"/>
    <w:rsid w:val="004371C9"/>
    <w:rsid w:val="004820C1"/>
    <w:rsid w:val="00482935"/>
    <w:rsid w:val="0048762E"/>
    <w:rsid w:val="0049103F"/>
    <w:rsid w:val="00491098"/>
    <w:rsid w:val="0049405C"/>
    <w:rsid w:val="00495140"/>
    <w:rsid w:val="00496A63"/>
    <w:rsid w:val="004A7579"/>
    <w:rsid w:val="004B335E"/>
    <w:rsid w:val="004C0589"/>
    <w:rsid w:val="004D12CB"/>
    <w:rsid w:val="004E3132"/>
    <w:rsid w:val="004F3C90"/>
    <w:rsid w:val="0050035E"/>
    <w:rsid w:val="00507E39"/>
    <w:rsid w:val="00512EE6"/>
    <w:rsid w:val="005575B8"/>
    <w:rsid w:val="00570A88"/>
    <w:rsid w:val="00572404"/>
    <w:rsid w:val="005936B7"/>
    <w:rsid w:val="00594C34"/>
    <w:rsid w:val="00596CD7"/>
    <w:rsid w:val="005A7182"/>
    <w:rsid w:val="005B4537"/>
    <w:rsid w:val="005D3B45"/>
    <w:rsid w:val="005D70FC"/>
    <w:rsid w:val="005F749E"/>
    <w:rsid w:val="0060037D"/>
    <w:rsid w:val="00612A36"/>
    <w:rsid w:val="006145E0"/>
    <w:rsid w:val="00616E37"/>
    <w:rsid w:val="00616FFB"/>
    <w:rsid w:val="006245A3"/>
    <w:rsid w:val="00677F35"/>
    <w:rsid w:val="0069273C"/>
    <w:rsid w:val="006A2D62"/>
    <w:rsid w:val="006C3BBA"/>
    <w:rsid w:val="006E014F"/>
    <w:rsid w:val="006E042D"/>
    <w:rsid w:val="006E5301"/>
    <w:rsid w:val="006E5A72"/>
    <w:rsid w:val="006F4F8F"/>
    <w:rsid w:val="007037AB"/>
    <w:rsid w:val="00710E12"/>
    <w:rsid w:val="00711F32"/>
    <w:rsid w:val="00714B0D"/>
    <w:rsid w:val="00735950"/>
    <w:rsid w:val="0074044D"/>
    <w:rsid w:val="00743C71"/>
    <w:rsid w:val="00750F35"/>
    <w:rsid w:val="00757826"/>
    <w:rsid w:val="007638BD"/>
    <w:rsid w:val="00764E65"/>
    <w:rsid w:val="007823C0"/>
    <w:rsid w:val="007A0459"/>
    <w:rsid w:val="007B560F"/>
    <w:rsid w:val="007B7036"/>
    <w:rsid w:val="007C0B43"/>
    <w:rsid w:val="007D7952"/>
    <w:rsid w:val="007E0BD3"/>
    <w:rsid w:val="007E5E01"/>
    <w:rsid w:val="007F6BAA"/>
    <w:rsid w:val="00804AB7"/>
    <w:rsid w:val="00816B69"/>
    <w:rsid w:val="0083127E"/>
    <w:rsid w:val="00833037"/>
    <w:rsid w:val="008506C6"/>
    <w:rsid w:val="00875E30"/>
    <w:rsid w:val="00892B33"/>
    <w:rsid w:val="008A1EF8"/>
    <w:rsid w:val="008B38CE"/>
    <w:rsid w:val="008C0768"/>
    <w:rsid w:val="008C30CF"/>
    <w:rsid w:val="008D370A"/>
    <w:rsid w:val="008D6B7E"/>
    <w:rsid w:val="008E1248"/>
    <w:rsid w:val="008E5D9B"/>
    <w:rsid w:val="008F326C"/>
    <w:rsid w:val="009113CD"/>
    <w:rsid w:val="00917F56"/>
    <w:rsid w:val="00927C37"/>
    <w:rsid w:val="00931BAF"/>
    <w:rsid w:val="009465DC"/>
    <w:rsid w:val="0095557D"/>
    <w:rsid w:val="00962C17"/>
    <w:rsid w:val="00963315"/>
    <w:rsid w:val="00972122"/>
    <w:rsid w:val="009804AB"/>
    <w:rsid w:val="00982A38"/>
    <w:rsid w:val="00991B44"/>
    <w:rsid w:val="009A1347"/>
    <w:rsid w:val="009A1D86"/>
    <w:rsid w:val="009B0AA4"/>
    <w:rsid w:val="009E7B53"/>
    <w:rsid w:val="00A0391E"/>
    <w:rsid w:val="00A04F59"/>
    <w:rsid w:val="00A12778"/>
    <w:rsid w:val="00A175DF"/>
    <w:rsid w:val="00A347D1"/>
    <w:rsid w:val="00A42EC3"/>
    <w:rsid w:val="00A52077"/>
    <w:rsid w:val="00A556F0"/>
    <w:rsid w:val="00A85B1F"/>
    <w:rsid w:val="00A918A1"/>
    <w:rsid w:val="00A9578C"/>
    <w:rsid w:val="00AA11F2"/>
    <w:rsid w:val="00AB4F41"/>
    <w:rsid w:val="00AC289A"/>
    <w:rsid w:val="00AE4EE3"/>
    <w:rsid w:val="00AF3401"/>
    <w:rsid w:val="00B500D0"/>
    <w:rsid w:val="00B51FA7"/>
    <w:rsid w:val="00B5566B"/>
    <w:rsid w:val="00B57125"/>
    <w:rsid w:val="00B63B1A"/>
    <w:rsid w:val="00B66F49"/>
    <w:rsid w:val="00B830F4"/>
    <w:rsid w:val="00B86240"/>
    <w:rsid w:val="00BA276E"/>
    <w:rsid w:val="00BD18D5"/>
    <w:rsid w:val="00BD2062"/>
    <w:rsid w:val="00BE37C3"/>
    <w:rsid w:val="00BE6290"/>
    <w:rsid w:val="00BF5DC5"/>
    <w:rsid w:val="00C06241"/>
    <w:rsid w:val="00C1014C"/>
    <w:rsid w:val="00C25BA9"/>
    <w:rsid w:val="00C261A7"/>
    <w:rsid w:val="00C50CF6"/>
    <w:rsid w:val="00C51031"/>
    <w:rsid w:val="00C55E14"/>
    <w:rsid w:val="00C5648A"/>
    <w:rsid w:val="00C659C9"/>
    <w:rsid w:val="00C71623"/>
    <w:rsid w:val="00CA32B3"/>
    <w:rsid w:val="00CB4C5C"/>
    <w:rsid w:val="00D15BF8"/>
    <w:rsid w:val="00D21ABD"/>
    <w:rsid w:val="00D23F3C"/>
    <w:rsid w:val="00D422C0"/>
    <w:rsid w:val="00D45AEA"/>
    <w:rsid w:val="00D523A5"/>
    <w:rsid w:val="00D600E9"/>
    <w:rsid w:val="00D6144D"/>
    <w:rsid w:val="00D871EE"/>
    <w:rsid w:val="00D94572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26BE4"/>
    <w:rsid w:val="00E56D5E"/>
    <w:rsid w:val="00E92D33"/>
    <w:rsid w:val="00E93A87"/>
    <w:rsid w:val="00EA638B"/>
    <w:rsid w:val="00EA6CEA"/>
    <w:rsid w:val="00EB3371"/>
    <w:rsid w:val="00EC0786"/>
    <w:rsid w:val="00EC0DDF"/>
    <w:rsid w:val="00EC4DE4"/>
    <w:rsid w:val="00EF485E"/>
    <w:rsid w:val="00EF5A42"/>
    <w:rsid w:val="00EF7A3C"/>
    <w:rsid w:val="00F1089D"/>
    <w:rsid w:val="00F162AD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  <w:rsid w:val="00FE263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9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39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0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6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64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egionhalland.se/h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044-99B1-4DFB-A8BA-DC3AE96F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1127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&lt;Rubrik&gt;</vt:lpstr>
    </vt:vector>
  </TitlesOfParts>
  <Company>Landstinget Halland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&lt;Rubrik&gt;</dc:title>
  <dc:creator>Gunnarsson Sara HFS HMC</dc:creator>
  <cp:lastModifiedBy>Gunnarsson Sara ADH HFS HMC</cp:lastModifiedBy>
  <cp:revision>19</cp:revision>
  <cp:lastPrinted>2018-03-26T11:23:00Z</cp:lastPrinted>
  <dcterms:created xsi:type="dcterms:W3CDTF">2018-11-13T08:46:00Z</dcterms:created>
  <dcterms:modified xsi:type="dcterms:W3CDTF">2018-12-14T10:08:00Z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</Properties>
</file>